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EEEC" w14:textId="77777777" w:rsidR="004C1809" w:rsidRDefault="004C1809" w:rsidP="004C1809">
      <w:pPr>
        <w:rPr>
          <w:i/>
          <w:kern w:val="2"/>
          <w:sz w:val="22"/>
          <w:lang w:val="pl-PL"/>
        </w:rPr>
      </w:pPr>
      <w:r>
        <w:rPr>
          <w:i/>
          <w:kern w:val="2"/>
        </w:rPr>
        <w:t>Załącznik nr 2 do SWZ</w:t>
      </w:r>
    </w:p>
    <w:p w14:paraId="46ECB1FE" w14:textId="77777777" w:rsidR="004C1809" w:rsidRDefault="004C1809" w:rsidP="004C1809">
      <w:pPr>
        <w:rPr>
          <w:i/>
          <w:kern w:val="2"/>
        </w:rPr>
      </w:pPr>
    </w:p>
    <w:p w14:paraId="01754A73" w14:textId="77777777" w:rsidR="004C1809" w:rsidRDefault="004C1809" w:rsidP="004C1809">
      <w:pPr>
        <w:rPr>
          <w:rFonts w:ascii="Arial" w:hAnsi="Arial"/>
          <w:kern w:val="2"/>
        </w:rPr>
      </w:pPr>
    </w:p>
    <w:p w14:paraId="0BB5C3D8" w14:textId="77777777" w:rsidR="004C1809" w:rsidRDefault="004C1809" w:rsidP="004C1809">
      <w:pPr>
        <w:rPr>
          <w:rFonts w:ascii="Arial" w:hAnsi="Arial"/>
          <w:kern w:val="2"/>
        </w:rPr>
      </w:pPr>
      <w:r>
        <w:rPr>
          <w:rFonts w:ascii="Arial" w:hAnsi="Arial"/>
          <w:kern w:val="2"/>
        </w:rPr>
        <w:t>.......................................                                                    .......................................</w:t>
      </w:r>
    </w:p>
    <w:p w14:paraId="5726F36F" w14:textId="77777777" w:rsidR="004C1809" w:rsidRDefault="004C1809" w:rsidP="004C1809">
      <w:pPr>
        <w:rPr>
          <w:kern w:val="2"/>
          <w:sz w:val="16"/>
        </w:rPr>
      </w:pPr>
      <w:r>
        <w:rPr>
          <w:kern w:val="2"/>
        </w:rPr>
        <w:t xml:space="preserve">      </w:t>
      </w:r>
      <w:r>
        <w:rPr>
          <w:kern w:val="2"/>
          <w:sz w:val="16"/>
        </w:rPr>
        <w:t xml:space="preserve">    ( Wykonawca)                                                                                                                                              (Data)</w:t>
      </w:r>
    </w:p>
    <w:p w14:paraId="0C55D6FC" w14:textId="77777777" w:rsidR="004C1809" w:rsidRDefault="004C1809" w:rsidP="004C1809">
      <w:pPr>
        <w:rPr>
          <w:kern w:val="2"/>
          <w:sz w:val="16"/>
        </w:rPr>
      </w:pPr>
    </w:p>
    <w:p w14:paraId="542541AF" w14:textId="77777777" w:rsidR="004C1809" w:rsidRDefault="004C1809" w:rsidP="004C1809">
      <w:pPr>
        <w:keepNext/>
        <w:tabs>
          <w:tab w:val="left" w:pos="0"/>
        </w:tabs>
        <w:outlineLvl w:val="1"/>
        <w:rPr>
          <w:b/>
          <w:kern w:val="2"/>
          <w:sz w:val="28"/>
        </w:rPr>
      </w:pPr>
    </w:p>
    <w:p w14:paraId="3455C2FF" w14:textId="77777777" w:rsidR="004C1809" w:rsidRDefault="004C1809" w:rsidP="004C1809">
      <w:pPr>
        <w:keepNext/>
        <w:tabs>
          <w:tab w:val="left" w:pos="0"/>
        </w:tabs>
        <w:jc w:val="center"/>
        <w:outlineLvl w:val="1"/>
        <w:rPr>
          <w:b/>
          <w:kern w:val="2"/>
          <w:sz w:val="28"/>
        </w:rPr>
      </w:pPr>
      <w:r>
        <w:rPr>
          <w:b/>
          <w:kern w:val="2"/>
          <w:sz w:val="28"/>
        </w:rPr>
        <w:t>O F E R T A</w:t>
      </w:r>
    </w:p>
    <w:p w14:paraId="5926841B" w14:textId="77777777" w:rsidR="004C1809" w:rsidRDefault="004C1809" w:rsidP="004C1809">
      <w:pPr>
        <w:keepNext/>
        <w:tabs>
          <w:tab w:val="left" w:pos="0"/>
        </w:tabs>
        <w:jc w:val="center"/>
        <w:outlineLvl w:val="1"/>
        <w:rPr>
          <w:b/>
          <w:kern w:val="2"/>
          <w:sz w:val="28"/>
        </w:rPr>
      </w:pPr>
      <w:r>
        <w:rPr>
          <w:b/>
          <w:kern w:val="2"/>
          <w:sz w:val="28"/>
        </w:rPr>
        <w:t>DLA</w:t>
      </w:r>
    </w:p>
    <w:p w14:paraId="35A6E6FC" w14:textId="77777777" w:rsidR="004C1809" w:rsidRDefault="004C1809" w:rsidP="004C1809">
      <w:pPr>
        <w:keepNext/>
        <w:tabs>
          <w:tab w:val="left" w:pos="0"/>
        </w:tabs>
        <w:jc w:val="center"/>
        <w:outlineLvl w:val="1"/>
        <w:rPr>
          <w:b/>
          <w:kern w:val="2"/>
          <w:sz w:val="28"/>
        </w:rPr>
      </w:pPr>
      <w:r>
        <w:rPr>
          <w:b/>
          <w:kern w:val="2"/>
          <w:sz w:val="28"/>
        </w:rPr>
        <w:t>SPECJALISTYCZNEGO SZPITALA im. DRA</w:t>
      </w:r>
    </w:p>
    <w:p w14:paraId="5EF82FF4" w14:textId="77777777" w:rsidR="004C1809" w:rsidRDefault="004C1809" w:rsidP="004C1809">
      <w:pPr>
        <w:keepNext/>
        <w:tabs>
          <w:tab w:val="left" w:pos="0"/>
        </w:tabs>
        <w:jc w:val="center"/>
        <w:outlineLvl w:val="1"/>
        <w:rPr>
          <w:b/>
          <w:kern w:val="2"/>
          <w:sz w:val="36"/>
        </w:rPr>
      </w:pPr>
      <w:r>
        <w:rPr>
          <w:b/>
          <w:kern w:val="2"/>
          <w:sz w:val="28"/>
        </w:rPr>
        <w:t>ALFREDA SOKOŁOWSKIEGO w WAŁBRZYCHU</w:t>
      </w:r>
    </w:p>
    <w:p w14:paraId="72549EBF" w14:textId="77777777" w:rsidR="004C1809" w:rsidRDefault="004C1809" w:rsidP="004C1809">
      <w:pPr>
        <w:jc w:val="center"/>
        <w:rPr>
          <w:kern w:val="2"/>
        </w:rPr>
      </w:pPr>
    </w:p>
    <w:p w14:paraId="335AEFF0" w14:textId="77777777" w:rsidR="004C1809" w:rsidRDefault="004C1809" w:rsidP="004C1809">
      <w:pPr>
        <w:jc w:val="both"/>
        <w:rPr>
          <w:b/>
          <w:bCs/>
          <w:color w:val="000000" w:themeColor="text1"/>
          <w:kern w:val="2"/>
          <w:sz w:val="22"/>
          <w:szCs w:val="22"/>
        </w:rPr>
      </w:pPr>
      <w:r>
        <w:rPr>
          <w:rFonts w:eastAsia="Lucida Sans Unicode"/>
          <w:kern w:val="2"/>
          <w:lang w:eastAsia="ar-SA"/>
        </w:rPr>
        <w:t>Nawiązując do ogłoszenia w sprawie przetargu nieograniczonego pn.</w:t>
      </w:r>
      <w:r>
        <w:rPr>
          <w:rFonts w:eastAsia="Lucida Sans Unicode"/>
          <w:color w:val="FF0000"/>
          <w:kern w:val="2"/>
          <w:lang w:eastAsia="ar-SA"/>
        </w:rPr>
        <w:t xml:space="preserve"> </w:t>
      </w:r>
      <w:r>
        <w:rPr>
          <w:b/>
          <w:bCs/>
          <w:color w:val="000000" w:themeColor="text1"/>
          <w:kern w:val="2"/>
        </w:rPr>
        <w:t xml:space="preserve">„Dostawa materiałów medycznych na potrzeby Specjalistycznego Szpitala im. dra Alfreda Sokołowskiego” </w:t>
      </w:r>
      <w:r>
        <w:rPr>
          <w:b/>
          <w:bCs/>
          <w:kern w:val="2"/>
        </w:rPr>
        <w:t>– Zp/52/PN/22</w:t>
      </w:r>
    </w:p>
    <w:p w14:paraId="42B3890D" w14:textId="77777777" w:rsidR="004C1809" w:rsidRDefault="004C1809" w:rsidP="004C1809">
      <w:pPr>
        <w:jc w:val="both"/>
        <w:rPr>
          <w:b/>
          <w:color w:val="000000" w:themeColor="text1"/>
          <w:kern w:val="2"/>
        </w:rPr>
      </w:pPr>
      <w:r>
        <w:rPr>
          <w:color w:val="000000" w:themeColor="text1"/>
          <w:kern w:val="2"/>
        </w:rPr>
        <w:t>informujemy, że składamy ofertę w przedmiotowym postępowaniu.</w:t>
      </w:r>
    </w:p>
    <w:p w14:paraId="7C9DA0C5" w14:textId="77777777" w:rsidR="004C1809" w:rsidRDefault="004C1809" w:rsidP="004C1809">
      <w:pPr>
        <w:spacing w:after="120"/>
        <w:jc w:val="both"/>
        <w:rPr>
          <w:color w:val="FF0000"/>
          <w:kern w:val="2"/>
          <w:lang w:val="pl-PL"/>
        </w:rPr>
      </w:pPr>
    </w:p>
    <w:p w14:paraId="462D98BB" w14:textId="77777777" w:rsidR="004C1809" w:rsidRDefault="004C1809" w:rsidP="004C1809">
      <w:pPr>
        <w:numPr>
          <w:ilvl w:val="0"/>
          <w:numId w:val="79"/>
        </w:numPr>
        <w:jc w:val="both"/>
        <w:rPr>
          <w:kern w:val="2"/>
        </w:rPr>
      </w:pPr>
      <w:r>
        <w:rPr>
          <w:kern w:val="2"/>
        </w:rPr>
        <w:t>Zarejestrowana nazwa Przedsiębiorstwa:</w:t>
      </w:r>
    </w:p>
    <w:p w14:paraId="5E491ED0" w14:textId="77777777" w:rsidR="004C1809" w:rsidRDefault="004C1809" w:rsidP="004C1809">
      <w:pPr>
        <w:spacing w:after="120"/>
        <w:jc w:val="both"/>
        <w:rPr>
          <w:kern w:val="2"/>
        </w:rPr>
      </w:pPr>
    </w:p>
    <w:p w14:paraId="36300C72" w14:textId="580F4573" w:rsidR="004C1809" w:rsidRDefault="004C1809" w:rsidP="004C1809">
      <w:pPr>
        <w:spacing w:after="120"/>
        <w:ind w:left="846" w:hanging="426"/>
        <w:jc w:val="both"/>
        <w:rPr>
          <w:kern w:val="2"/>
        </w:rPr>
      </w:pPr>
      <w:r>
        <w:rPr>
          <w:kern w:val="2"/>
        </w:rPr>
        <w:t>.............................................................................................................................</w:t>
      </w:r>
      <w:r w:rsidR="00714DE3">
        <w:rPr>
          <w:kern w:val="2"/>
        </w:rPr>
        <w:t>...................</w:t>
      </w:r>
    </w:p>
    <w:p w14:paraId="6C5A470E" w14:textId="77777777" w:rsidR="004C1809" w:rsidRDefault="004C1809" w:rsidP="004C1809">
      <w:pPr>
        <w:spacing w:after="120"/>
        <w:ind w:left="846" w:hanging="426"/>
        <w:jc w:val="both"/>
        <w:rPr>
          <w:kern w:val="2"/>
        </w:rPr>
      </w:pPr>
    </w:p>
    <w:p w14:paraId="5E64D587" w14:textId="77777777" w:rsidR="004C1809" w:rsidRDefault="004C1809" w:rsidP="004C1809">
      <w:pPr>
        <w:numPr>
          <w:ilvl w:val="0"/>
          <w:numId w:val="79"/>
        </w:numPr>
        <w:jc w:val="both"/>
        <w:rPr>
          <w:kern w:val="2"/>
        </w:rPr>
      </w:pPr>
      <w:r>
        <w:rPr>
          <w:kern w:val="2"/>
        </w:rPr>
        <w:t>Zarejestrowany adres Przedsiębiorstwa:</w:t>
      </w:r>
    </w:p>
    <w:p w14:paraId="5D60762E" w14:textId="77777777" w:rsidR="004C1809" w:rsidRDefault="004C1809" w:rsidP="004C1809">
      <w:pPr>
        <w:spacing w:after="120"/>
        <w:jc w:val="both"/>
        <w:rPr>
          <w:kern w:val="2"/>
        </w:rPr>
      </w:pPr>
    </w:p>
    <w:p w14:paraId="58A2B041" w14:textId="51BF45D4" w:rsidR="004C1809" w:rsidRDefault="004C1809" w:rsidP="004C1809">
      <w:pPr>
        <w:spacing w:after="120"/>
        <w:ind w:left="426"/>
        <w:jc w:val="both"/>
        <w:rPr>
          <w:kern w:val="2"/>
        </w:rPr>
      </w:pPr>
      <w:r>
        <w:rPr>
          <w:kern w:val="2"/>
        </w:rPr>
        <w:t>.............................................................................................................................</w:t>
      </w:r>
      <w:r w:rsidR="00714DE3">
        <w:rPr>
          <w:kern w:val="2"/>
        </w:rPr>
        <w:t>...................</w:t>
      </w:r>
    </w:p>
    <w:p w14:paraId="74509CE1" w14:textId="77777777" w:rsidR="004C1809" w:rsidRDefault="004C1809" w:rsidP="004C1809">
      <w:pPr>
        <w:spacing w:after="120"/>
        <w:ind w:left="426"/>
        <w:jc w:val="both"/>
        <w:rPr>
          <w:kern w:val="2"/>
        </w:rPr>
      </w:pPr>
    </w:p>
    <w:p w14:paraId="539F59D3" w14:textId="797409F2" w:rsidR="004C1809" w:rsidRDefault="004C1809" w:rsidP="004C1809">
      <w:pPr>
        <w:spacing w:after="120"/>
        <w:jc w:val="both"/>
        <w:rPr>
          <w:kern w:val="2"/>
        </w:rPr>
      </w:pPr>
      <w:r>
        <w:rPr>
          <w:kern w:val="2"/>
        </w:rPr>
        <w:t>REG</w:t>
      </w:r>
      <w:r w:rsidR="00531066">
        <w:rPr>
          <w:kern w:val="2"/>
        </w:rPr>
        <w:t xml:space="preserve">ON: ........................... </w:t>
      </w:r>
      <w:r>
        <w:rPr>
          <w:kern w:val="2"/>
        </w:rPr>
        <w:t xml:space="preserve">NIP: </w:t>
      </w:r>
      <w:r w:rsidR="00531066">
        <w:rPr>
          <w:kern w:val="2"/>
        </w:rPr>
        <w:t>.......................</w:t>
      </w:r>
      <w:r>
        <w:rPr>
          <w:kern w:val="2"/>
        </w:rPr>
        <w:t xml:space="preserve">  WOJEWÓDZTWO: .........</w:t>
      </w:r>
      <w:r w:rsidR="00531066">
        <w:rPr>
          <w:kern w:val="2"/>
        </w:rPr>
        <w:t>..............................</w:t>
      </w:r>
    </w:p>
    <w:p w14:paraId="2345D7AF" w14:textId="77777777" w:rsidR="004C1809" w:rsidRDefault="004C1809" w:rsidP="004C1809">
      <w:pPr>
        <w:spacing w:after="120"/>
        <w:ind w:left="426"/>
        <w:jc w:val="both"/>
        <w:rPr>
          <w:kern w:val="2"/>
        </w:rPr>
      </w:pPr>
    </w:p>
    <w:p w14:paraId="49701ADB" w14:textId="71C4C1FE" w:rsidR="004C1809" w:rsidRDefault="004C1809" w:rsidP="004C1809">
      <w:pPr>
        <w:spacing w:after="120"/>
        <w:jc w:val="both"/>
        <w:rPr>
          <w:kern w:val="2"/>
        </w:rPr>
      </w:pPr>
      <w:r>
        <w:rPr>
          <w:kern w:val="2"/>
        </w:rPr>
        <w:t>Numer telefonu .....................................                  e-mail  .......................................</w:t>
      </w:r>
      <w:r w:rsidR="009B4A26">
        <w:rPr>
          <w:kern w:val="2"/>
        </w:rPr>
        <w:t>......................</w:t>
      </w:r>
    </w:p>
    <w:p w14:paraId="6CC32BEE" w14:textId="77777777" w:rsidR="004C1809" w:rsidRDefault="004C1809" w:rsidP="004C1809">
      <w:pPr>
        <w:rPr>
          <w:kern w:val="2"/>
        </w:rPr>
      </w:pPr>
    </w:p>
    <w:p w14:paraId="16794AA4" w14:textId="2B5A7696" w:rsidR="004C1809" w:rsidRDefault="004C1809" w:rsidP="004C1809">
      <w:pPr>
        <w:rPr>
          <w:kern w:val="2"/>
        </w:rPr>
      </w:pPr>
      <w:r>
        <w:rPr>
          <w:kern w:val="2"/>
        </w:rPr>
        <w:t>Numer telefonu ………………….......                  e-mail .......................................</w:t>
      </w:r>
      <w:r w:rsidR="009B4A26">
        <w:rPr>
          <w:kern w:val="2"/>
        </w:rPr>
        <w:t>...................</w:t>
      </w:r>
      <w:r w:rsidR="005E6078">
        <w:rPr>
          <w:kern w:val="2"/>
        </w:rPr>
        <w:t>.</w:t>
      </w:r>
      <w:r>
        <w:rPr>
          <w:kern w:val="2"/>
        </w:rPr>
        <w:t xml:space="preserve"> (</w:t>
      </w:r>
      <w:r>
        <w:rPr>
          <w:kern w:val="2"/>
          <w:u w:val="single"/>
        </w:rPr>
        <w:t>do zamówień składanych przez Zamawiajacego</w:t>
      </w:r>
      <w:r>
        <w:rPr>
          <w:kern w:val="2"/>
        </w:rPr>
        <w:t xml:space="preserve">) </w:t>
      </w:r>
    </w:p>
    <w:p w14:paraId="46312EC0" w14:textId="77777777" w:rsidR="004C1809" w:rsidRDefault="004C1809" w:rsidP="004C1809">
      <w:pPr>
        <w:spacing w:after="120"/>
        <w:jc w:val="both"/>
        <w:rPr>
          <w:kern w:val="2"/>
          <w:lang w:val="pl-PL"/>
        </w:rPr>
      </w:pPr>
    </w:p>
    <w:p w14:paraId="67DB45ED" w14:textId="77777777" w:rsidR="004C1809" w:rsidRDefault="004C1809" w:rsidP="004C1809">
      <w:pPr>
        <w:spacing w:before="60"/>
        <w:jc w:val="both"/>
        <w:rPr>
          <w:rFonts w:eastAsia="Arial"/>
          <w:kern w:val="2"/>
        </w:rPr>
      </w:pPr>
      <w:r>
        <w:rPr>
          <w:kern w:val="2"/>
        </w:rPr>
        <w:t xml:space="preserve">3. Czy </w:t>
      </w:r>
      <w:r>
        <w:rPr>
          <w:b/>
          <w:bCs/>
          <w:kern w:val="2"/>
        </w:rPr>
        <w:t>Wykonawca jest:</w:t>
      </w:r>
    </w:p>
    <w:p w14:paraId="62168E8E" w14:textId="77777777" w:rsidR="004C1809" w:rsidRDefault="004C1809" w:rsidP="004C1809">
      <w:pPr>
        <w:spacing w:before="60"/>
        <w:jc w:val="both"/>
        <w:rPr>
          <w:rFonts w:eastAsia="Arial"/>
          <w:kern w:val="2"/>
        </w:rPr>
      </w:pPr>
      <w:r>
        <w:rPr>
          <w:rFonts w:eastAsia="Arial"/>
          <w:kern w:val="2"/>
        </w:rPr>
        <w:t xml:space="preserve">□ </w:t>
      </w:r>
      <w:r>
        <w:rPr>
          <w:kern w:val="2"/>
        </w:rPr>
        <w:t>mikroprzedsiębiorstwem</w:t>
      </w:r>
    </w:p>
    <w:p w14:paraId="1667C849" w14:textId="77777777" w:rsidR="004C1809" w:rsidRDefault="004C1809" w:rsidP="004C1809">
      <w:pPr>
        <w:spacing w:before="60"/>
        <w:jc w:val="both"/>
        <w:rPr>
          <w:rFonts w:eastAsia="Arial"/>
          <w:kern w:val="2"/>
        </w:rPr>
      </w:pPr>
      <w:r>
        <w:rPr>
          <w:rFonts w:eastAsia="Arial"/>
          <w:kern w:val="2"/>
        </w:rPr>
        <w:t xml:space="preserve">□ </w:t>
      </w:r>
      <w:r>
        <w:rPr>
          <w:kern w:val="2"/>
        </w:rPr>
        <w:t>małym przedsiębiorstwem</w:t>
      </w:r>
    </w:p>
    <w:p w14:paraId="267B652C" w14:textId="77777777" w:rsidR="004C1809" w:rsidRDefault="004C1809" w:rsidP="004C1809">
      <w:pPr>
        <w:spacing w:before="60"/>
        <w:jc w:val="both"/>
        <w:rPr>
          <w:rFonts w:eastAsia="Arial"/>
          <w:kern w:val="2"/>
        </w:rPr>
      </w:pPr>
      <w:r>
        <w:rPr>
          <w:rFonts w:eastAsia="Arial"/>
          <w:kern w:val="2"/>
        </w:rPr>
        <w:t xml:space="preserve">□ </w:t>
      </w:r>
      <w:r>
        <w:rPr>
          <w:kern w:val="2"/>
        </w:rPr>
        <w:t>średnim przedsiębiorstwem</w:t>
      </w:r>
    </w:p>
    <w:p w14:paraId="66E51BDA" w14:textId="77777777" w:rsidR="004C1809" w:rsidRDefault="004C1809" w:rsidP="004C1809">
      <w:pPr>
        <w:spacing w:before="60"/>
        <w:jc w:val="both"/>
        <w:rPr>
          <w:rFonts w:eastAsia="Arial"/>
          <w:kern w:val="2"/>
        </w:rPr>
      </w:pPr>
      <w:r>
        <w:rPr>
          <w:rFonts w:eastAsia="Arial"/>
          <w:kern w:val="2"/>
        </w:rPr>
        <w:t xml:space="preserve">□ </w:t>
      </w:r>
      <w:r>
        <w:rPr>
          <w:kern w:val="2"/>
        </w:rPr>
        <w:t>jednosobowa działaność gospodarcza</w:t>
      </w:r>
    </w:p>
    <w:p w14:paraId="7E6A7659" w14:textId="77777777" w:rsidR="004C1809" w:rsidRDefault="004C1809" w:rsidP="004C1809">
      <w:pPr>
        <w:spacing w:before="60"/>
        <w:jc w:val="both"/>
        <w:rPr>
          <w:rFonts w:eastAsia="Arial"/>
          <w:kern w:val="2"/>
        </w:rPr>
      </w:pPr>
      <w:r>
        <w:rPr>
          <w:rFonts w:eastAsia="Arial"/>
          <w:kern w:val="2"/>
        </w:rPr>
        <w:t xml:space="preserve">□ </w:t>
      </w:r>
      <w:r>
        <w:rPr>
          <w:kern w:val="2"/>
        </w:rPr>
        <w:t>osobą fizyczną nieprowadzącą działalności gospodarczej</w:t>
      </w:r>
    </w:p>
    <w:p w14:paraId="554B33B6" w14:textId="77777777" w:rsidR="004C1809" w:rsidRDefault="004C1809" w:rsidP="004C1809">
      <w:pPr>
        <w:spacing w:before="60"/>
        <w:jc w:val="both"/>
        <w:rPr>
          <w:kern w:val="2"/>
        </w:rPr>
      </w:pPr>
      <w:r>
        <w:rPr>
          <w:rFonts w:eastAsia="Arial"/>
          <w:kern w:val="2"/>
        </w:rPr>
        <w:t xml:space="preserve">□ </w:t>
      </w:r>
      <w:r>
        <w:rPr>
          <w:kern w:val="2"/>
        </w:rPr>
        <w:t xml:space="preserve">inny rodzaj: ……………………… </w:t>
      </w:r>
    </w:p>
    <w:p w14:paraId="410B9EDD" w14:textId="77777777" w:rsidR="004C1809" w:rsidRDefault="004C1809" w:rsidP="004C1809">
      <w:pPr>
        <w:jc w:val="both"/>
        <w:rPr>
          <w:kern w:val="2"/>
          <w:lang w:val="pl-PL"/>
        </w:rPr>
      </w:pPr>
      <w:r>
        <w:rPr>
          <w:kern w:val="2"/>
          <w:vertAlign w:val="superscript"/>
        </w:rPr>
        <w:t xml:space="preserve">     1) </w:t>
      </w:r>
      <w:r>
        <w:rPr>
          <w:b/>
          <w:kern w:val="2"/>
          <w:sz w:val="20"/>
        </w:rPr>
        <w:t>proszę wskazać właściwe</w:t>
      </w:r>
      <w:r>
        <w:rPr>
          <w:kern w:val="2"/>
        </w:rPr>
        <w:t xml:space="preserve"> </w:t>
      </w:r>
    </w:p>
    <w:p w14:paraId="75DA64A4" w14:textId="77777777" w:rsidR="004C1809" w:rsidRDefault="004C1809" w:rsidP="004C1809">
      <w:pPr>
        <w:jc w:val="both"/>
        <w:rPr>
          <w:color w:val="FF0000"/>
          <w:kern w:val="2"/>
        </w:rPr>
      </w:pPr>
      <w:r>
        <w:rPr>
          <w:color w:val="FF0000"/>
          <w:kern w:val="2"/>
        </w:rPr>
        <w:t xml:space="preserve">                                          </w:t>
      </w:r>
    </w:p>
    <w:p w14:paraId="5653D80B" w14:textId="77777777" w:rsidR="004C1809" w:rsidRDefault="004C1809" w:rsidP="004C1809">
      <w:pPr>
        <w:spacing w:after="120"/>
        <w:jc w:val="both"/>
        <w:rPr>
          <w:kern w:val="2"/>
        </w:rPr>
      </w:pPr>
      <w:r>
        <w:rPr>
          <w:bCs/>
          <w:kern w:val="2"/>
        </w:rPr>
        <w:t>4.</w:t>
      </w:r>
      <w:r>
        <w:rPr>
          <w:b/>
          <w:bCs/>
          <w:kern w:val="2"/>
        </w:rPr>
        <w:t xml:space="preserve"> OŚWIADCZAMY, </w:t>
      </w:r>
      <w:r>
        <w:rPr>
          <w:kern w:val="2"/>
        </w:rPr>
        <w:t>że zapoznaliśmy się i akceptujemy projekt umowy, stanowiący Załącznik nr .... do Specyfikacji Warunków Zamówienia.</w:t>
      </w:r>
    </w:p>
    <w:p w14:paraId="6994108F" w14:textId="77777777" w:rsidR="004C1809" w:rsidRDefault="004C1809" w:rsidP="004C1809">
      <w:pPr>
        <w:spacing w:after="120"/>
        <w:jc w:val="both"/>
        <w:rPr>
          <w:kern w:val="2"/>
        </w:rPr>
      </w:pPr>
    </w:p>
    <w:p w14:paraId="704C33BC" w14:textId="77777777" w:rsidR="004C1809" w:rsidRDefault="004C1809" w:rsidP="004C1809">
      <w:pPr>
        <w:spacing w:after="120"/>
        <w:jc w:val="both"/>
        <w:rPr>
          <w:rFonts w:eastAsiaTheme="minorHAnsi"/>
          <w:kern w:val="0"/>
          <w:lang w:val="pl-PL" w:eastAsia="en-US"/>
        </w:rPr>
      </w:pPr>
      <w:r>
        <w:t xml:space="preserve">5. </w:t>
      </w:r>
      <w:r>
        <w:rPr>
          <w:b/>
        </w:rPr>
        <w:t>OŚWIADCZAMY,</w:t>
      </w:r>
      <w:r>
        <w:t xml:space="preserve"> że oferta sporządzona została z uwzględnieniem wysokości minimalnego wynagrodzenia za pracę oraz minimalnej stawki godzinowej w 2023 r., </w:t>
      </w:r>
      <w:r>
        <w:lastRenderedPageBreak/>
        <w:t>określonych rozporządzeniem Rady Ministrów z dnia 13 września 2022 r. w sprawie wysokości minimalnego wynagrodzenia za pracę oraz wysokości minimalnej stawki godzinowej w 2023 r. (Dz. U. 2022 poz. 1952) dotyczy pakietów nr 1,2,4,5,10,11,12,13,15,16,17,18,19,20.</w:t>
      </w:r>
    </w:p>
    <w:p w14:paraId="3669A1D1" w14:textId="77777777" w:rsidR="004C1809" w:rsidRDefault="004C1809" w:rsidP="004C1809">
      <w:pPr>
        <w:spacing w:after="120"/>
        <w:jc w:val="both"/>
      </w:pPr>
    </w:p>
    <w:p w14:paraId="0D71A5C5" w14:textId="77777777" w:rsidR="004C1809" w:rsidRDefault="004C1809" w:rsidP="004C1809">
      <w:pPr>
        <w:jc w:val="both"/>
        <w:rPr>
          <w:kern w:val="2"/>
        </w:rPr>
      </w:pPr>
      <w:r>
        <w:rPr>
          <w:kern w:val="2"/>
        </w:rPr>
        <w:t>6. Oferujemy dostawę towaru o parametrach określonych w załączniku nr 1 do SWZ, zgodnie z formularzem cenowym stanowiącym załącznik do oferty za wynagrodzeniem w kwocie:</w:t>
      </w:r>
    </w:p>
    <w:p w14:paraId="5BF13E0C" w14:textId="77777777" w:rsidR="004C1809" w:rsidRDefault="004C1809" w:rsidP="004C1809">
      <w:pPr>
        <w:ind w:left="420"/>
        <w:jc w:val="both"/>
        <w:rPr>
          <w:kern w:val="2"/>
        </w:rPr>
      </w:pPr>
    </w:p>
    <w:p w14:paraId="50E63723" w14:textId="77777777" w:rsidR="004C1809" w:rsidRDefault="004C1809" w:rsidP="004C1809">
      <w:pPr>
        <w:spacing w:after="120"/>
        <w:jc w:val="both"/>
        <w:rPr>
          <w:kern w:val="2"/>
          <w:lang w:val="pl-PL"/>
        </w:rPr>
      </w:pPr>
      <w:r>
        <w:rPr>
          <w:kern w:val="2"/>
          <w:u w:val="single"/>
        </w:rPr>
        <w:t xml:space="preserve">dla pakietu nr …….. </w:t>
      </w:r>
      <w:r>
        <w:rPr>
          <w:i/>
          <w:kern w:val="2"/>
          <w:u w:val="single"/>
        </w:rPr>
        <w:t xml:space="preserve">(należy kolejno wymienić wszystkie pakiety, na które Wykonawca składa ofertę) </w:t>
      </w:r>
    </w:p>
    <w:p w14:paraId="2ADE1F52" w14:textId="77777777" w:rsidR="004C1809" w:rsidRDefault="004C1809" w:rsidP="004C1809">
      <w:pPr>
        <w:spacing w:after="120"/>
        <w:jc w:val="both"/>
        <w:rPr>
          <w:kern w:val="2"/>
          <w:u w:val="single"/>
        </w:rPr>
      </w:pPr>
    </w:p>
    <w:p w14:paraId="77A1BD34" w14:textId="64BE32E7" w:rsidR="004C1809" w:rsidRPr="007C0C3F" w:rsidRDefault="004C1809" w:rsidP="004C1809">
      <w:pPr>
        <w:spacing w:after="120"/>
        <w:jc w:val="both"/>
        <w:rPr>
          <w:kern w:val="2"/>
          <w:lang w:val="pl-PL"/>
        </w:rPr>
      </w:pPr>
      <w:r>
        <w:rPr>
          <w:kern w:val="2"/>
        </w:rPr>
        <w:t>„netto” ...................... PLN, (słownie: .....................................................................</w:t>
      </w:r>
      <w:r w:rsidR="007C0C3F">
        <w:rPr>
          <w:kern w:val="2"/>
        </w:rPr>
        <w:t>......</w:t>
      </w:r>
      <w:r>
        <w:rPr>
          <w:kern w:val="2"/>
        </w:rPr>
        <w:t xml:space="preserve"> złotych),</w:t>
      </w:r>
    </w:p>
    <w:p w14:paraId="12E47CA3" w14:textId="77777777" w:rsidR="004C1809" w:rsidRDefault="004C1809" w:rsidP="004C1809">
      <w:pPr>
        <w:spacing w:after="120"/>
        <w:ind w:left="420"/>
        <w:jc w:val="both"/>
        <w:rPr>
          <w:kern w:val="2"/>
        </w:rPr>
      </w:pPr>
    </w:p>
    <w:p w14:paraId="628E3FB8" w14:textId="77777777" w:rsidR="004C1809" w:rsidRDefault="004C1809" w:rsidP="004C1809">
      <w:pPr>
        <w:spacing w:after="120"/>
        <w:jc w:val="both"/>
        <w:rPr>
          <w:kern w:val="2"/>
        </w:rPr>
      </w:pPr>
      <w:r>
        <w:rPr>
          <w:kern w:val="2"/>
        </w:rPr>
        <w:t>podatek VAT – …….. %: .................. PLN,</w:t>
      </w:r>
    </w:p>
    <w:p w14:paraId="062F7321" w14:textId="77777777" w:rsidR="004C1809" w:rsidRDefault="004C1809" w:rsidP="004C1809">
      <w:pPr>
        <w:spacing w:after="120"/>
        <w:ind w:left="420"/>
        <w:jc w:val="both"/>
        <w:rPr>
          <w:kern w:val="2"/>
        </w:rPr>
      </w:pPr>
    </w:p>
    <w:p w14:paraId="6497B1ED" w14:textId="3F138F1D" w:rsidR="004C1809" w:rsidRDefault="004C1809" w:rsidP="004C1809">
      <w:pPr>
        <w:spacing w:after="120"/>
        <w:jc w:val="both"/>
        <w:rPr>
          <w:kern w:val="2"/>
        </w:rPr>
      </w:pPr>
      <w:r>
        <w:rPr>
          <w:kern w:val="2"/>
        </w:rPr>
        <w:t>„brutto” ........................ PLN, (słownie: ...................................................................</w:t>
      </w:r>
      <w:r w:rsidR="007C0C3F">
        <w:rPr>
          <w:kern w:val="2"/>
        </w:rPr>
        <w:t>....</w:t>
      </w:r>
      <w:r>
        <w:rPr>
          <w:kern w:val="2"/>
        </w:rPr>
        <w:t xml:space="preserve"> złotych).</w:t>
      </w:r>
    </w:p>
    <w:p w14:paraId="2A91B31B" w14:textId="77777777" w:rsidR="004C1809" w:rsidRDefault="004C1809" w:rsidP="004C1809">
      <w:pPr>
        <w:jc w:val="both"/>
        <w:rPr>
          <w:b/>
          <w:bCs/>
          <w:i/>
          <w:color w:val="FF0000"/>
          <w:kern w:val="0"/>
        </w:rPr>
      </w:pPr>
      <w:r>
        <w:rPr>
          <w:b/>
          <w:bCs/>
          <w:i/>
          <w:color w:val="FF0000"/>
        </w:rPr>
        <w:t xml:space="preserve"> </w:t>
      </w:r>
    </w:p>
    <w:p w14:paraId="3290DCC4" w14:textId="77777777" w:rsidR="004C1809" w:rsidRDefault="004C1809" w:rsidP="004C1809">
      <w:pPr>
        <w:spacing w:after="120"/>
        <w:jc w:val="both"/>
        <w:rPr>
          <w:b/>
          <w:kern w:val="2"/>
        </w:rPr>
      </w:pPr>
      <w:r>
        <w:rPr>
          <w:kern w:val="2"/>
        </w:rPr>
        <w:t>7.Gwarantujemy ……. dniowy termin dostawy przedmiotu zamówienia dla zamówień bieżących liczony od momentu złożenia zamówienia</w:t>
      </w:r>
      <w:r>
        <w:rPr>
          <w:i/>
          <w:kern w:val="2"/>
        </w:rPr>
        <w:t xml:space="preserve">* </w:t>
      </w:r>
    </w:p>
    <w:p w14:paraId="7A720964" w14:textId="77777777" w:rsidR="004C1809" w:rsidRDefault="004C1809" w:rsidP="004C1809">
      <w:pPr>
        <w:jc w:val="both"/>
        <w:rPr>
          <w:i/>
          <w:color w:val="FF0000"/>
          <w:kern w:val="2"/>
          <w:lang w:val="pl-PL"/>
        </w:rPr>
      </w:pPr>
    </w:p>
    <w:p w14:paraId="03DF3865" w14:textId="77777777" w:rsidR="004C1809" w:rsidRDefault="004C1809" w:rsidP="004C1809">
      <w:pPr>
        <w:spacing w:after="120"/>
        <w:rPr>
          <w:kern w:val="2"/>
        </w:rPr>
      </w:pPr>
      <w:r>
        <w:rPr>
          <w:kern w:val="2"/>
        </w:rPr>
        <w:t>Załączniki do oferty (zgodnie z SWZ dla Wykonawców):</w:t>
      </w:r>
    </w:p>
    <w:p w14:paraId="25831FEF" w14:textId="77777777" w:rsidR="004C1809" w:rsidRDefault="004C1809" w:rsidP="004C1809">
      <w:pPr>
        <w:numPr>
          <w:ilvl w:val="0"/>
          <w:numId w:val="80"/>
        </w:numPr>
        <w:jc w:val="both"/>
        <w:rPr>
          <w:kern w:val="2"/>
        </w:rPr>
      </w:pPr>
      <w:r>
        <w:rPr>
          <w:kern w:val="2"/>
        </w:rPr>
        <w:t>..............................................................................................................................</w:t>
      </w:r>
    </w:p>
    <w:p w14:paraId="326CD1DE" w14:textId="77777777" w:rsidR="004C1809" w:rsidRDefault="004C1809" w:rsidP="004C1809">
      <w:pPr>
        <w:numPr>
          <w:ilvl w:val="0"/>
          <w:numId w:val="80"/>
        </w:numPr>
        <w:jc w:val="both"/>
        <w:rPr>
          <w:kern w:val="2"/>
        </w:rPr>
      </w:pPr>
      <w:r>
        <w:rPr>
          <w:kern w:val="2"/>
        </w:rPr>
        <w:t>..............................................................................................................................</w:t>
      </w:r>
    </w:p>
    <w:p w14:paraId="13BBF46A" w14:textId="77777777" w:rsidR="004C1809" w:rsidRDefault="004C1809" w:rsidP="004C1809">
      <w:pPr>
        <w:numPr>
          <w:ilvl w:val="0"/>
          <w:numId w:val="80"/>
        </w:numPr>
        <w:jc w:val="both"/>
        <w:rPr>
          <w:kern w:val="2"/>
        </w:rPr>
      </w:pPr>
      <w:r>
        <w:rPr>
          <w:kern w:val="2"/>
        </w:rPr>
        <w:t>..............................................................................................................................</w:t>
      </w:r>
    </w:p>
    <w:p w14:paraId="7F8074B1" w14:textId="77777777" w:rsidR="004C1809" w:rsidRDefault="004C1809" w:rsidP="004C1809">
      <w:pPr>
        <w:tabs>
          <w:tab w:val="left" w:pos="3705"/>
        </w:tabs>
        <w:spacing w:after="120"/>
        <w:ind w:left="283"/>
        <w:rPr>
          <w:kern w:val="2"/>
        </w:rPr>
      </w:pPr>
      <w:r>
        <w:rPr>
          <w:kern w:val="2"/>
        </w:rPr>
        <w:t xml:space="preserve"> (</w:t>
      </w:r>
      <w:r>
        <w:rPr>
          <w:i/>
          <w:kern w:val="2"/>
          <w:sz w:val="20"/>
        </w:rPr>
        <w:t>rozszerzyć zgodnie z wymaganiami</w:t>
      </w:r>
      <w:r>
        <w:rPr>
          <w:kern w:val="2"/>
          <w:sz w:val="20"/>
        </w:rPr>
        <w:t>)</w:t>
      </w:r>
      <w:r>
        <w:rPr>
          <w:kern w:val="2"/>
        </w:rPr>
        <w:tab/>
      </w:r>
    </w:p>
    <w:p w14:paraId="7E099E96" w14:textId="77777777" w:rsidR="004C1809" w:rsidRDefault="004C1809" w:rsidP="004C1809">
      <w:pPr>
        <w:spacing w:after="120"/>
        <w:ind w:left="4956"/>
        <w:jc w:val="center"/>
        <w:rPr>
          <w:kern w:val="2"/>
        </w:rPr>
      </w:pPr>
    </w:p>
    <w:p w14:paraId="5215DD19" w14:textId="77777777" w:rsidR="004C1809" w:rsidRDefault="004C1809" w:rsidP="004C1809">
      <w:pPr>
        <w:spacing w:after="120"/>
        <w:ind w:left="4956"/>
        <w:jc w:val="center"/>
        <w:rPr>
          <w:kern w:val="2"/>
          <w:sz w:val="20"/>
        </w:rPr>
      </w:pPr>
      <w:r>
        <w:rPr>
          <w:kern w:val="2"/>
        </w:rPr>
        <w:t xml:space="preserve">.................................................................                               </w:t>
      </w:r>
      <w:r>
        <w:rPr>
          <w:kern w:val="2"/>
          <w:sz w:val="20"/>
        </w:rPr>
        <w:t>(podpis Wykonawcy lub osób                          upoważnionych przez Wykonawcę)</w:t>
      </w:r>
    </w:p>
    <w:p w14:paraId="2BCFE49F" w14:textId="77777777" w:rsidR="004C1809" w:rsidRDefault="004C1809" w:rsidP="004C1809">
      <w:pPr>
        <w:spacing w:after="120"/>
        <w:ind w:left="4956"/>
        <w:jc w:val="center"/>
        <w:rPr>
          <w:kern w:val="2"/>
          <w:sz w:val="20"/>
        </w:rPr>
      </w:pPr>
    </w:p>
    <w:p w14:paraId="618267C0" w14:textId="77777777" w:rsidR="004C1809" w:rsidRDefault="004C1809" w:rsidP="004C1809">
      <w:pPr>
        <w:spacing w:after="120"/>
        <w:rPr>
          <w:kern w:val="2"/>
          <w:sz w:val="20"/>
        </w:rPr>
      </w:pPr>
      <w:r>
        <w:rPr>
          <w:kern w:val="2"/>
          <w:sz w:val="20"/>
        </w:rPr>
        <w:t>______________</w:t>
      </w:r>
    </w:p>
    <w:p w14:paraId="62D30F3C" w14:textId="77777777" w:rsidR="004C1809" w:rsidRDefault="004C1809" w:rsidP="004C1809">
      <w:pPr>
        <w:rPr>
          <w:rFonts w:eastAsia="Calibri"/>
          <w:b/>
          <w:i/>
          <w:kern w:val="0"/>
          <w:sz w:val="18"/>
          <w:szCs w:val="18"/>
          <w:lang w:eastAsia="en-US"/>
        </w:rPr>
      </w:pPr>
      <w:r>
        <w:rPr>
          <w:rFonts w:eastAsia="Calibri"/>
          <w:i/>
          <w:sz w:val="18"/>
          <w:szCs w:val="18"/>
          <w:vertAlign w:val="superscript"/>
        </w:rPr>
        <w:t xml:space="preserve">1) </w:t>
      </w:r>
      <w:r>
        <w:rPr>
          <w:rFonts w:eastAsia="Calibri"/>
          <w:b/>
          <w:i/>
          <w:sz w:val="18"/>
          <w:szCs w:val="18"/>
        </w:rPr>
        <w:t xml:space="preserve">Mikroprzedsiębiorstwo </w:t>
      </w:r>
      <w:r>
        <w:rPr>
          <w:rFonts w:eastAsia="Calibri"/>
          <w:i/>
          <w:sz w:val="18"/>
          <w:szCs w:val="18"/>
        </w:rPr>
        <w:t xml:space="preserve">– przedsiębiorstwo, które zatrudnia </w:t>
      </w:r>
      <w:r>
        <w:rPr>
          <w:rFonts w:eastAsia="Calibri"/>
          <w:b/>
          <w:i/>
          <w:sz w:val="18"/>
          <w:szCs w:val="18"/>
        </w:rPr>
        <w:t>mniej niż 10 osób</w:t>
      </w:r>
      <w:r>
        <w:rPr>
          <w:rFonts w:eastAsia="Calibri"/>
          <w:i/>
          <w:sz w:val="18"/>
          <w:szCs w:val="18"/>
        </w:rPr>
        <w:t xml:space="preserve"> i którego roczny obrót lub roczna suma bilansowa </w:t>
      </w:r>
      <w:r>
        <w:rPr>
          <w:rFonts w:eastAsia="Calibri"/>
          <w:b/>
          <w:i/>
          <w:sz w:val="18"/>
          <w:szCs w:val="18"/>
        </w:rPr>
        <w:t>nie przekracza 2 milionów EUR.</w:t>
      </w:r>
    </w:p>
    <w:p w14:paraId="55FC4C82" w14:textId="77777777" w:rsidR="004C1809" w:rsidRDefault="004C1809" w:rsidP="004C1809">
      <w:pPr>
        <w:rPr>
          <w:rFonts w:eastAsia="Calibri"/>
          <w:b/>
          <w:i/>
          <w:sz w:val="18"/>
          <w:szCs w:val="18"/>
        </w:rPr>
      </w:pPr>
      <w:r>
        <w:rPr>
          <w:rFonts w:eastAsia="Calibri"/>
          <w:b/>
          <w:i/>
          <w:sz w:val="18"/>
          <w:szCs w:val="18"/>
        </w:rPr>
        <w:t xml:space="preserve">Małe przedsiębiorstwo </w:t>
      </w:r>
      <w:r>
        <w:rPr>
          <w:rFonts w:eastAsia="Calibri"/>
          <w:i/>
          <w:sz w:val="18"/>
          <w:szCs w:val="18"/>
        </w:rPr>
        <w:t xml:space="preserve">- przedsiębiorstwo, które zatrudnia </w:t>
      </w:r>
      <w:r>
        <w:rPr>
          <w:rFonts w:eastAsia="Calibri"/>
          <w:b/>
          <w:i/>
          <w:sz w:val="18"/>
          <w:szCs w:val="18"/>
        </w:rPr>
        <w:t>mniej niż 50 osób</w:t>
      </w:r>
      <w:r>
        <w:rPr>
          <w:rFonts w:eastAsia="Calibri"/>
          <w:i/>
          <w:sz w:val="18"/>
          <w:szCs w:val="18"/>
        </w:rPr>
        <w:t xml:space="preserve"> i którego roczny obrót lub roczna suma bilansowa </w:t>
      </w:r>
      <w:r>
        <w:rPr>
          <w:rFonts w:eastAsia="Calibri"/>
          <w:b/>
          <w:i/>
          <w:sz w:val="18"/>
          <w:szCs w:val="18"/>
        </w:rPr>
        <w:t>nie przekracza 10 milionów EUR.</w:t>
      </w:r>
    </w:p>
    <w:p w14:paraId="4B0FFDA7" w14:textId="77777777" w:rsidR="004C1809" w:rsidRDefault="004C1809" w:rsidP="004C1809">
      <w:pPr>
        <w:rPr>
          <w:rFonts w:eastAsia="Calibri"/>
          <w:i/>
          <w:sz w:val="18"/>
          <w:szCs w:val="18"/>
        </w:rPr>
      </w:pPr>
      <w:r>
        <w:rPr>
          <w:rFonts w:eastAsia="Calibri"/>
          <w:b/>
          <w:i/>
          <w:sz w:val="18"/>
          <w:szCs w:val="18"/>
        </w:rPr>
        <w:t xml:space="preserve">Średnie przedsiębiorstwo – </w:t>
      </w:r>
      <w:r>
        <w:rPr>
          <w:rFonts w:eastAsia="Calibri"/>
          <w:i/>
          <w:sz w:val="18"/>
          <w:szCs w:val="18"/>
        </w:rPr>
        <w:t xml:space="preserve">przedsiębiorstwa, które nie są mikroprzedsiębiorstwami ani małymi przedsiębiorstwami i które zatrudniają </w:t>
      </w:r>
      <w:r>
        <w:rPr>
          <w:rFonts w:eastAsia="Calibri"/>
          <w:b/>
          <w:i/>
          <w:sz w:val="18"/>
          <w:szCs w:val="18"/>
        </w:rPr>
        <w:t>mniej niż 250 osób</w:t>
      </w:r>
      <w:r>
        <w:rPr>
          <w:rFonts w:eastAsia="Calibri"/>
          <w:i/>
          <w:sz w:val="18"/>
          <w:szCs w:val="18"/>
        </w:rPr>
        <w:t xml:space="preserve"> i których roczny obrót </w:t>
      </w:r>
      <w:r>
        <w:rPr>
          <w:rFonts w:eastAsia="Calibri"/>
          <w:b/>
          <w:i/>
          <w:sz w:val="18"/>
          <w:szCs w:val="18"/>
        </w:rPr>
        <w:t xml:space="preserve">nie przekracza 50 milionów EUR </w:t>
      </w:r>
      <w:r>
        <w:rPr>
          <w:rFonts w:eastAsia="Calibri"/>
          <w:i/>
          <w:sz w:val="18"/>
          <w:szCs w:val="18"/>
        </w:rPr>
        <w:t>lub roczna suma bilansowa</w:t>
      </w:r>
      <w:r>
        <w:rPr>
          <w:rFonts w:eastAsia="Calibri"/>
          <w:b/>
          <w:i/>
          <w:sz w:val="18"/>
          <w:szCs w:val="18"/>
        </w:rPr>
        <w:t xml:space="preserve"> nie przekracza 43 milionów EUR.</w:t>
      </w:r>
    </w:p>
    <w:p w14:paraId="3F82D51F" w14:textId="77777777" w:rsidR="004C1809" w:rsidRDefault="004C1809" w:rsidP="004C1809">
      <w:pPr>
        <w:rPr>
          <w:b/>
          <w:i/>
          <w:color w:val="000000" w:themeColor="text1"/>
          <w:kern w:val="2"/>
          <w:sz w:val="22"/>
          <w:szCs w:val="22"/>
        </w:rPr>
      </w:pPr>
    </w:p>
    <w:p w14:paraId="6C368656" w14:textId="77777777" w:rsidR="00A44334" w:rsidRDefault="00A44334" w:rsidP="004C1809">
      <w:pPr>
        <w:rPr>
          <w:b/>
          <w:i/>
          <w:color w:val="000000" w:themeColor="text1"/>
          <w:kern w:val="2"/>
          <w:sz w:val="22"/>
          <w:szCs w:val="22"/>
        </w:rPr>
      </w:pPr>
    </w:p>
    <w:p w14:paraId="02CC901A" w14:textId="77777777" w:rsidR="00A44334" w:rsidRDefault="00A44334" w:rsidP="004C1809">
      <w:pPr>
        <w:rPr>
          <w:b/>
          <w:i/>
          <w:color w:val="000000" w:themeColor="text1"/>
          <w:kern w:val="2"/>
          <w:sz w:val="22"/>
          <w:szCs w:val="22"/>
        </w:rPr>
      </w:pPr>
    </w:p>
    <w:p w14:paraId="7CC0D67C" w14:textId="77777777" w:rsidR="00A44334" w:rsidRDefault="00A44334" w:rsidP="004C1809">
      <w:pPr>
        <w:rPr>
          <w:b/>
          <w:i/>
          <w:color w:val="000000" w:themeColor="text1"/>
          <w:kern w:val="2"/>
          <w:sz w:val="22"/>
          <w:szCs w:val="22"/>
        </w:rPr>
      </w:pPr>
    </w:p>
    <w:p w14:paraId="0CF1573A" w14:textId="77777777" w:rsidR="00A44334" w:rsidRDefault="00A44334" w:rsidP="004C1809">
      <w:pPr>
        <w:rPr>
          <w:b/>
          <w:i/>
          <w:color w:val="000000" w:themeColor="text1"/>
          <w:kern w:val="2"/>
          <w:sz w:val="22"/>
          <w:szCs w:val="22"/>
        </w:rPr>
      </w:pPr>
    </w:p>
    <w:p w14:paraId="21AC0026" w14:textId="77777777" w:rsidR="00A44334" w:rsidRDefault="00A44334" w:rsidP="004C1809">
      <w:pPr>
        <w:rPr>
          <w:b/>
          <w:i/>
          <w:color w:val="000000" w:themeColor="text1"/>
          <w:kern w:val="2"/>
          <w:sz w:val="22"/>
          <w:szCs w:val="22"/>
        </w:rPr>
      </w:pPr>
    </w:p>
    <w:p w14:paraId="5E8E6E7F" w14:textId="77777777" w:rsidR="00A44334" w:rsidRDefault="00A44334" w:rsidP="004C1809">
      <w:pPr>
        <w:rPr>
          <w:b/>
          <w:i/>
          <w:color w:val="000000" w:themeColor="text1"/>
          <w:kern w:val="2"/>
          <w:sz w:val="22"/>
          <w:szCs w:val="22"/>
        </w:rPr>
      </w:pPr>
    </w:p>
    <w:p w14:paraId="1931DCEC" w14:textId="77777777" w:rsidR="00A44334" w:rsidRDefault="00A44334" w:rsidP="004C1809">
      <w:pPr>
        <w:rPr>
          <w:b/>
          <w:i/>
          <w:color w:val="000000" w:themeColor="text1"/>
          <w:kern w:val="2"/>
          <w:sz w:val="22"/>
          <w:szCs w:val="22"/>
        </w:rPr>
      </w:pPr>
    </w:p>
    <w:p w14:paraId="1936DDDB" w14:textId="1017342A" w:rsidR="004C1809" w:rsidRPr="009B61A1" w:rsidRDefault="004C1809" w:rsidP="004C1809">
      <w:pPr>
        <w:spacing w:after="120"/>
        <w:jc w:val="both"/>
        <w:rPr>
          <w:i/>
          <w:kern w:val="2"/>
          <w:sz w:val="22"/>
          <w:szCs w:val="22"/>
        </w:rPr>
      </w:pPr>
      <w:r w:rsidRPr="009B61A1">
        <w:rPr>
          <w:i/>
          <w:kern w:val="2"/>
          <w:sz w:val="22"/>
          <w:szCs w:val="22"/>
        </w:rPr>
        <w:t xml:space="preserve">*(maksymalny termin dostawy dla zamówień bieżących liczony od momentu przyjęcia zamówienia 5 dni roboczych) </w:t>
      </w:r>
    </w:p>
    <w:p w14:paraId="4200CA8C" w14:textId="4C3B1197" w:rsidR="008C2D20" w:rsidRDefault="008C2D20">
      <w:pPr>
        <w:ind w:left="360"/>
        <w:jc w:val="center"/>
        <w:rPr>
          <w:b/>
          <w:sz w:val="22"/>
          <w:szCs w:val="22"/>
          <w:lang w:val="pl-PL"/>
        </w:rPr>
      </w:pPr>
      <w:bookmarkStart w:id="0" w:name="_GoBack"/>
      <w:bookmarkEnd w:id="0"/>
    </w:p>
    <w:sectPr w:rsidR="008C2D20"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0F7250" w:rsidRDefault="000F7250" w:rsidP="00652D6D">
      <w:r>
        <w:separator/>
      </w:r>
    </w:p>
  </w:endnote>
  <w:endnote w:type="continuationSeparator" w:id="0">
    <w:p w14:paraId="3D4D3F68" w14:textId="77777777" w:rsidR="000F7250" w:rsidRDefault="000F725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0F7250" w:rsidRDefault="000F725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B61A1" w:rsidRPr="009B61A1">
          <w:rPr>
            <w:noProof/>
            <w:sz w:val="18"/>
            <w:szCs w:val="18"/>
            <w:lang w:val="pl-PL"/>
          </w:rPr>
          <w:t>1</w:t>
        </w:r>
        <w:r w:rsidRPr="00652D6D">
          <w:rPr>
            <w:sz w:val="18"/>
            <w:szCs w:val="18"/>
          </w:rPr>
          <w:fldChar w:fldCharType="end"/>
        </w:r>
      </w:p>
    </w:sdtContent>
  </w:sdt>
  <w:p w14:paraId="791F5259" w14:textId="77777777" w:rsidR="000F7250" w:rsidRDefault="000F7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0F7250" w:rsidRDefault="000F7250" w:rsidP="00652D6D">
      <w:r>
        <w:separator/>
      </w:r>
    </w:p>
  </w:footnote>
  <w:footnote w:type="continuationSeparator" w:id="0">
    <w:p w14:paraId="7C4D70A7" w14:textId="77777777" w:rsidR="000F7250" w:rsidRDefault="000F7250"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C80772" w:rsidR="000F7250" w:rsidRPr="00556AEE" w:rsidRDefault="000F725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Zp/52/PN/22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E0E69EC"/>
    <w:multiLevelType w:val="multilevel"/>
    <w:tmpl w:val="8F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7536F6"/>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8"/>
  </w:num>
  <w:num w:numId="4">
    <w:abstractNumId w:val="45"/>
  </w:num>
  <w:num w:numId="5">
    <w:abstractNumId w:val="76"/>
  </w:num>
  <w:num w:numId="6">
    <w:abstractNumId w:val="37"/>
  </w:num>
  <w:num w:numId="7">
    <w:abstractNumId w:val="50"/>
  </w:num>
  <w:num w:numId="8">
    <w:abstractNumId w:val="49"/>
  </w:num>
  <w:num w:numId="9">
    <w:abstractNumId w:val="24"/>
  </w:num>
  <w:num w:numId="10">
    <w:abstractNumId w:val="53"/>
  </w:num>
  <w:num w:numId="11">
    <w:abstractNumId w:val="61"/>
  </w:num>
  <w:num w:numId="12">
    <w:abstractNumId w:val="32"/>
  </w:num>
  <w:num w:numId="13">
    <w:abstractNumId w:val="62"/>
  </w:num>
  <w:num w:numId="14">
    <w:abstractNumId w:val="13"/>
  </w:num>
  <w:num w:numId="15">
    <w:abstractNumId w:val="69"/>
  </w:num>
  <w:num w:numId="16">
    <w:abstractNumId w:val="9"/>
  </w:num>
  <w:num w:numId="17">
    <w:abstractNumId w:val="15"/>
  </w:num>
  <w:num w:numId="18">
    <w:abstractNumId w:val="17"/>
  </w:num>
  <w:num w:numId="19">
    <w:abstractNumId w:val="39"/>
  </w:num>
  <w:num w:numId="20">
    <w:abstractNumId w:val="70"/>
  </w:num>
  <w:num w:numId="21">
    <w:abstractNumId w:val="21"/>
  </w:num>
  <w:num w:numId="22">
    <w:abstractNumId w:val="7"/>
  </w:num>
  <w:num w:numId="23">
    <w:abstractNumId w:val="60"/>
  </w:num>
  <w:num w:numId="24">
    <w:abstractNumId w:val="20"/>
  </w:num>
  <w:num w:numId="25">
    <w:abstractNumId w:val="57"/>
  </w:num>
  <w:num w:numId="26">
    <w:abstractNumId w:val="47"/>
  </w:num>
  <w:num w:numId="27">
    <w:abstractNumId w:val="5"/>
  </w:num>
  <w:num w:numId="28">
    <w:abstractNumId w:val="23"/>
  </w:num>
  <w:num w:numId="29">
    <w:abstractNumId w:val="63"/>
  </w:num>
  <w:num w:numId="30">
    <w:abstractNumId w:val="55"/>
  </w:num>
  <w:num w:numId="31">
    <w:abstractNumId w:val="27"/>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8"/>
  </w:num>
  <w:num w:numId="36">
    <w:abstractNumId w:val="30"/>
  </w:num>
  <w:num w:numId="37">
    <w:abstractNumId w:val="19"/>
  </w:num>
  <w:num w:numId="38">
    <w:abstractNumId w:val="73"/>
  </w:num>
  <w:num w:numId="39">
    <w:abstractNumId w:val="25"/>
  </w:num>
  <w:num w:numId="40">
    <w:abstractNumId w:val="44"/>
  </w:num>
  <w:num w:numId="41">
    <w:abstractNumId w:val="59"/>
  </w:num>
  <w:num w:numId="42">
    <w:abstractNumId w:val="3"/>
  </w:num>
  <w:num w:numId="43">
    <w:abstractNumId w:val="52"/>
  </w:num>
  <w:num w:numId="44">
    <w:abstractNumId w:val="26"/>
  </w:num>
  <w:num w:numId="45">
    <w:abstractNumId w:val="31"/>
  </w:num>
  <w:num w:numId="46">
    <w:abstractNumId w:val="71"/>
  </w:num>
  <w:num w:numId="47">
    <w:abstractNumId w:val="4"/>
  </w:num>
  <w:num w:numId="48">
    <w:abstractNumId w:val="51"/>
  </w:num>
  <w:num w:numId="49">
    <w:abstractNumId w:val="48"/>
  </w:num>
  <w:num w:numId="50">
    <w:abstractNumId w:val="35"/>
  </w:num>
  <w:num w:numId="51">
    <w:abstractNumId w:val="41"/>
  </w:num>
  <w:num w:numId="52">
    <w:abstractNumId w:val="54"/>
  </w:num>
  <w:num w:numId="53">
    <w:abstractNumId w:val="40"/>
  </w:num>
  <w:num w:numId="54">
    <w:abstractNumId w:val="42"/>
  </w:num>
  <w:num w:numId="55">
    <w:abstractNumId w:val="16"/>
  </w:num>
  <w:num w:numId="56">
    <w:abstractNumId w:val="28"/>
  </w:num>
  <w:num w:numId="57">
    <w:abstractNumId w:val="36"/>
  </w:num>
  <w:num w:numId="58">
    <w:abstractNumId w:val="77"/>
  </w:num>
  <w:num w:numId="59">
    <w:abstractNumId w:val="33"/>
  </w:num>
  <w:num w:numId="60">
    <w:abstractNumId w:val="29"/>
  </w:num>
  <w:num w:numId="61">
    <w:abstractNumId w:val="46"/>
  </w:num>
  <w:num w:numId="62">
    <w:abstractNumId w:val="74"/>
  </w:num>
  <w:num w:numId="63">
    <w:abstractNumId w:val="79"/>
  </w:num>
  <w:num w:numId="64">
    <w:abstractNumId w:val="68"/>
  </w:num>
  <w:num w:numId="65">
    <w:abstractNumId w:val="67"/>
  </w:num>
  <w:num w:numId="66">
    <w:abstractNumId w:val="72"/>
  </w:num>
  <w:num w:numId="67">
    <w:abstractNumId w:val="58"/>
  </w:num>
  <w:num w:numId="68">
    <w:abstractNumId w:val="14"/>
  </w:num>
  <w:num w:numId="69">
    <w:abstractNumId w:val="43"/>
  </w:num>
  <w:num w:numId="70">
    <w:abstractNumId w:val="11"/>
  </w:num>
  <w:num w:numId="71">
    <w:abstractNumId w:val="6"/>
  </w:num>
  <w:num w:numId="72">
    <w:abstractNumId w:val="22"/>
  </w:num>
  <w:num w:numId="73">
    <w:abstractNumId w:val="65"/>
  </w:num>
  <w:num w:numId="74">
    <w:abstractNumId w:val="56"/>
  </w:num>
  <w:num w:numId="75">
    <w:abstractNumId w:val="12"/>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8"/>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8710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7F6"/>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DCA"/>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DE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809"/>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066"/>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78"/>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4DE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C3F"/>
    <w:rsid w:val="007C1403"/>
    <w:rsid w:val="007C15B0"/>
    <w:rsid w:val="007C1728"/>
    <w:rsid w:val="007C1888"/>
    <w:rsid w:val="007C1B8E"/>
    <w:rsid w:val="007C1E59"/>
    <w:rsid w:val="007C1FC2"/>
    <w:rsid w:val="007C264E"/>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708"/>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E04"/>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4A26"/>
    <w:rsid w:val="009B50B4"/>
    <w:rsid w:val="009B54E3"/>
    <w:rsid w:val="009B59FF"/>
    <w:rsid w:val="009B5EAA"/>
    <w:rsid w:val="009B60F8"/>
    <w:rsid w:val="009B61A1"/>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334"/>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16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3B2"/>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A5C"/>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710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41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14402467">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DCD-E407-43CD-B060-D519D1BC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170</cp:revision>
  <cp:lastPrinted>2022-09-27T11:57:00Z</cp:lastPrinted>
  <dcterms:created xsi:type="dcterms:W3CDTF">2022-08-23T05:41:00Z</dcterms:created>
  <dcterms:modified xsi:type="dcterms:W3CDTF">2022-11-02T09:02:00Z</dcterms:modified>
</cp:coreProperties>
</file>